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38" w:lineRule="auto"/>
        <w:ind w:left="4382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小标宋简体" w:cs="方正小标宋简体"/>
          <w:spacing w:val="5"/>
          <w:sz w:val="44"/>
          <w:szCs w:val="44"/>
        </w:rPr>
        <w:t>公平竞争审查征求意见表</w:t>
      </w:r>
    </w:p>
    <w:p>
      <w:pPr>
        <w:spacing w:line="202" w:lineRule="exact"/>
        <w:rPr>
          <w:rFonts w:ascii="Times New Roman" w:hAnsi="Times New Roman"/>
        </w:rPr>
      </w:pPr>
    </w:p>
    <w:tbl>
      <w:tblPr>
        <w:tblStyle w:val="6"/>
        <w:tblW w:w="13802" w:type="dxa"/>
        <w:tblInd w:w="1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5"/>
        <w:gridCol w:w="1493"/>
        <w:gridCol w:w="475"/>
        <w:gridCol w:w="1209"/>
        <w:gridCol w:w="2195"/>
        <w:gridCol w:w="1008"/>
        <w:gridCol w:w="1673"/>
        <w:gridCol w:w="779"/>
        <w:gridCol w:w="3171"/>
        <w:gridCol w:w="138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908" w:type="dxa"/>
            <w:gridSpan w:val="2"/>
            <w:vAlign w:val="top"/>
          </w:tcPr>
          <w:p>
            <w:pPr>
              <w:spacing w:before="128" w:line="230" w:lineRule="auto"/>
              <w:ind w:left="253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政策措施名称</w:t>
            </w:r>
          </w:p>
        </w:tc>
        <w:tc>
          <w:tcPr>
            <w:tcW w:w="11894" w:type="dxa"/>
            <w:gridSpan w:val="8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908" w:type="dxa"/>
            <w:gridSpan w:val="2"/>
            <w:vAlign w:val="top"/>
          </w:tcPr>
          <w:p>
            <w:pPr>
              <w:spacing w:before="124" w:line="229" w:lineRule="auto"/>
              <w:ind w:left="253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4"/>
                <w:sz w:val="23"/>
                <w:szCs w:val="23"/>
              </w:rPr>
              <w:t>征求意见情况</w:t>
            </w:r>
          </w:p>
        </w:tc>
        <w:tc>
          <w:tcPr>
            <w:tcW w:w="3879" w:type="dxa"/>
            <w:gridSpan w:val="3"/>
            <w:tcBorders>
              <w:right w:val="nil"/>
            </w:tcBorders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line="226" w:lineRule="auto"/>
              <w:ind w:left="1179"/>
              <w:textAlignment w:val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征求利害关系人意见</w:t>
            </w:r>
            <w:r>
              <w:rPr>
                <w:rFonts w:ascii="Times New Roman" w:hAnsi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position w:val="-11"/>
                <w:sz w:val="23"/>
                <w:szCs w:val="23"/>
              </w:rPr>
              <w:drawing>
                <wp:inline distT="0" distB="0" distL="0" distR="0">
                  <wp:extent cx="189865" cy="180340"/>
                  <wp:effectExtent l="0" t="0" r="635" b="10160"/>
                  <wp:docPr id="24" name="IM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 2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497" cy="1809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1" w:type="dxa"/>
            <w:gridSpan w:val="2"/>
            <w:tcBorders>
              <w:left w:val="nil"/>
              <w:right w:val="nil"/>
            </w:tcBorders>
            <w:vAlign w:val="top"/>
          </w:tcPr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00" w:line="224" w:lineRule="auto"/>
              <w:ind w:left="170"/>
              <w:textAlignment w:val="auto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向社会公开征求意见</w:t>
            </w:r>
          </w:p>
        </w:tc>
        <w:tc>
          <w:tcPr>
            <w:tcW w:w="5334" w:type="dxa"/>
            <w:gridSpan w:val="3"/>
            <w:tcBorders>
              <w:left w:val="nil"/>
            </w:tcBorders>
            <w:vAlign w:val="top"/>
          </w:tcPr>
          <w:p>
            <w:pPr>
              <w:spacing w:line="90" w:lineRule="exact"/>
              <w:rPr>
                <w:rFonts w:ascii="Times New Roman" w:hAnsi="Times New Roman"/>
              </w:rPr>
            </w:pPr>
          </w:p>
          <w:tbl>
            <w:tblPr>
              <w:tblStyle w:val="6"/>
              <w:tblW w:w="274" w:type="dxa"/>
              <w:tblInd w:w="87" w:type="dxa"/>
              <w:tblBorders>
                <w:top w:val="single" w:color="000000" w:sz="10" w:space="0"/>
                <w:left w:val="single" w:color="000000" w:sz="10" w:space="0"/>
                <w:bottom w:val="single" w:color="000000" w:sz="10" w:space="0"/>
                <w:right w:val="single" w:color="000000" w:sz="1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74"/>
            </w:tblGrid>
            <w:tr>
              <w:tblPrEx>
                <w:tblBorders>
                  <w:top w:val="single" w:color="000000" w:sz="10" w:space="0"/>
                  <w:left w:val="single" w:color="000000" w:sz="10" w:space="0"/>
                  <w:bottom w:val="single" w:color="000000" w:sz="10" w:space="0"/>
                  <w:right w:val="single" w:color="000000" w:sz="1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34" w:hRule="atLeast"/>
              </w:trPr>
              <w:tc>
                <w:tcPr>
                  <w:tcW w:w="274" w:type="dxa"/>
                  <w:vAlign w:val="top"/>
                </w:tcPr>
                <w:p>
                  <w:pPr>
                    <w:spacing w:line="224" w:lineRule="exact"/>
                    <w:rPr>
                      <w:rFonts w:ascii="Times New Roman" w:hAnsi="Times New Roman"/>
                      <w:sz w:val="19"/>
                    </w:rPr>
                  </w:pPr>
                </w:p>
              </w:tc>
            </w:tr>
          </w:tbl>
          <w:p>
            <w:pPr>
              <w:spacing w:line="106" w:lineRule="exact"/>
              <w:rPr>
                <w:rFonts w:hint="default" w:ascii="Times New Roman" w:hAnsi="Times New Roman" w:eastAsiaTheme="minorEastAsia"/>
                <w:sz w:val="9"/>
                <w:lang w:val="en-US" w:eastAsia="zh-CN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2" w:hRule="atLeast"/>
        </w:trPr>
        <w:tc>
          <w:tcPr>
            <w:tcW w:w="1908" w:type="dxa"/>
            <w:gridSpan w:val="2"/>
            <w:vAlign w:val="top"/>
          </w:tcPr>
          <w:p>
            <w:pPr>
              <w:spacing w:before="123" w:line="229" w:lineRule="auto"/>
              <w:ind w:left="253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4"/>
                <w:sz w:val="23"/>
                <w:szCs w:val="23"/>
              </w:rPr>
              <w:t>征求意见方式</w:t>
            </w:r>
          </w:p>
        </w:tc>
        <w:tc>
          <w:tcPr>
            <w:tcW w:w="11894" w:type="dxa"/>
            <w:gridSpan w:val="8"/>
            <w:vAlign w:val="top"/>
          </w:tcPr>
          <w:p>
            <w:pPr>
              <w:pStyle w:val="7"/>
              <w:spacing w:before="124" w:line="222" w:lineRule="auto"/>
              <w:ind w:left="1184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hint="eastAsia" w:ascii="仿宋_GB2312" w:hAnsi="仿宋_GB2312" w:eastAsia="仿宋_GB2312" w:cs="仿宋_GB2312"/>
                <w:spacing w:val="3"/>
                <w:sz w:val="24"/>
                <w:szCs w:val="24"/>
              </w:rPr>
              <w:t>网上征求、政务新媒体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0" w:hRule="atLeast"/>
        </w:trPr>
        <w:tc>
          <w:tcPr>
            <w:tcW w:w="13802" w:type="dxa"/>
            <w:gridSpan w:val="10"/>
            <w:vAlign w:val="top"/>
          </w:tcPr>
          <w:p>
            <w:pPr>
              <w:spacing w:before="183" w:line="222" w:lineRule="auto"/>
              <w:ind w:left="4980"/>
              <w:rPr>
                <w:rFonts w:ascii="Times New Roman" w:hAnsi="Times New Roman" w:eastAsia="黑体" w:cs="黑体"/>
                <w:sz w:val="28"/>
                <w:szCs w:val="28"/>
              </w:rPr>
            </w:pPr>
            <w:r>
              <w:rPr>
                <w:rFonts w:ascii="Times New Roman" w:hAnsi="Times New Roman" w:eastAsia="黑体" w:cs="黑体"/>
                <w:spacing w:val="-4"/>
                <w:sz w:val="28"/>
                <w:szCs w:val="28"/>
              </w:rPr>
              <w:t>征求利害关系人意见情况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3" w:hRule="atLeast"/>
        </w:trPr>
        <w:tc>
          <w:tcPr>
            <w:tcW w:w="415" w:type="dxa"/>
            <w:vAlign w:val="top"/>
          </w:tcPr>
          <w:p>
            <w:pPr>
              <w:spacing w:line="26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line="26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before="75" w:line="212" w:lineRule="auto"/>
              <w:ind w:left="100" w:right="82" w:hanging="4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z w:val="23"/>
                <w:szCs w:val="23"/>
              </w:rPr>
              <w:t xml:space="preserve">序 </w:t>
            </w:r>
            <w:r>
              <w:rPr>
                <w:rFonts w:ascii="Times New Roman" w:hAnsi="Times New Roman" w:eastAsia="黑体" w:cs="黑体"/>
                <w:spacing w:val="-5"/>
                <w:sz w:val="23"/>
                <w:szCs w:val="23"/>
              </w:rPr>
              <w:t>号</w:t>
            </w:r>
          </w:p>
        </w:tc>
        <w:tc>
          <w:tcPr>
            <w:tcW w:w="3177" w:type="dxa"/>
            <w:gridSpan w:val="3"/>
            <w:vAlign w:val="top"/>
          </w:tcPr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before="75" w:line="229" w:lineRule="auto"/>
              <w:ind w:left="1125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4"/>
                <w:sz w:val="23"/>
                <w:szCs w:val="23"/>
              </w:rPr>
              <w:t>意见建议</w:t>
            </w:r>
          </w:p>
        </w:tc>
        <w:tc>
          <w:tcPr>
            <w:tcW w:w="3203" w:type="dxa"/>
            <w:gridSpan w:val="2"/>
            <w:vAlign w:val="top"/>
          </w:tcPr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before="75" w:line="230" w:lineRule="auto"/>
              <w:ind w:left="1136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提出理由</w:t>
            </w:r>
          </w:p>
        </w:tc>
        <w:tc>
          <w:tcPr>
            <w:tcW w:w="2452" w:type="dxa"/>
            <w:gridSpan w:val="2"/>
            <w:vAlign w:val="top"/>
          </w:tcPr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before="75" w:line="229" w:lineRule="auto"/>
              <w:ind w:left="525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提出意见单位</w:t>
            </w:r>
          </w:p>
        </w:tc>
        <w:tc>
          <w:tcPr>
            <w:tcW w:w="3171" w:type="dxa"/>
            <w:vAlign w:val="top"/>
          </w:tcPr>
          <w:p>
            <w:pPr>
              <w:spacing w:before="251" w:line="193" w:lineRule="auto"/>
              <w:ind w:left="63" w:right="40" w:firstLine="3"/>
              <w:jc w:val="both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利害关系人类型（参与相关市</w:t>
            </w:r>
            <w:r>
              <w:rPr>
                <w:rFonts w:ascii="Times New Roman" w:hAnsi="Times New Roman" w:eastAsia="黑体" w:cs="黑体"/>
                <w:spacing w:val="2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场竞争的经营者、上下游经营</w:t>
            </w:r>
            <w:r>
              <w:rPr>
                <w:rFonts w:ascii="Times New Roman" w:hAnsi="Times New Roman" w:eastAsia="黑体" w:cs="黑体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者、行业协会商会、消费者及</w:t>
            </w:r>
            <w:r>
              <w:rPr>
                <w:rFonts w:ascii="Times New Roman" w:hAnsi="Times New Roman" w:eastAsia="黑体" w:cs="黑体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潜在参与相关市场竞争的经营</w:t>
            </w:r>
            <w:r>
              <w:rPr>
                <w:rFonts w:ascii="Times New Roman" w:hAnsi="Times New Roman" w:eastAsia="黑体" w:cs="黑体"/>
                <w:spacing w:val="-1"/>
                <w:sz w:val="23"/>
                <w:szCs w:val="23"/>
              </w:rPr>
              <w:t>者）</w:t>
            </w:r>
          </w:p>
        </w:tc>
        <w:tc>
          <w:tcPr>
            <w:tcW w:w="1384" w:type="dxa"/>
            <w:vAlign w:val="top"/>
          </w:tcPr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line="326" w:lineRule="auto"/>
              <w:rPr>
                <w:rFonts w:ascii="Times New Roman" w:hAnsi="Times New Roman"/>
                <w:sz w:val="21"/>
              </w:rPr>
            </w:pPr>
          </w:p>
          <w:p>
            <w:pPr>
              <w:spacing w:before="75" w:line="230" w:lineRule="auto"/>
              <w:ind w:left="226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采纳情况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</w:trPr>
        <w:tc>
          <w:tcPr>
            <w:tcW w:w="415" w:type="dxa"/>
            <w:vAlign w:val="top"/>
          </w:tcPr>
          <w:p>
            <w:pPr>
              <w:spacing w:before="99" w:line="189" w:lineRule="auto"/>
              <w:ind w:left="166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z w:val="23"/>
                <w:szCs w:val="23"/>
              </w:rPr>
              <w:t>1</w:t>
            </w:r>
          </w:p>
        </w:tc>
        <w:tc>
          <w:tcPr>
            <w:tcW w:w="3177" w:type="dxa"/>
            <w:gridSpan w:val="3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3203" w:type="dxa"/>
            <w:gridSpan w:val="2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2452" w:type="dxa"/>
            <w:gridSpan w:val="2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3171" w:type="dxa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384" w:type="dxa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15" w:type="dxa"/>
            <w:vAlign w:val="top"/>
          </w:tcPr>
          <w:p>
            <w:pPr>
              <w:spacing w:before="111" w:line="191" w:lineRule="auto"/>
              <w:ind w:left="152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z w:val="23"/>
                <w:szCs w:val="23"/>
              </w:rPr>
              <w:t>2</w:t>
            </w:r>
          </w:p>
        </w:tc>
        <w:tc>
          <w:tcPr>
            <w:tcW w:w="3177" w:type="dxa"/>
            <w:gridSpan w:val="3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3203" w:type="dxa"/>
            <w:gridSpan w:val="2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2452" w:type="dxa"/>
            <w:gridSpan w:val="2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3171" w:type="dxa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  <w:tc>
          <w:tcPr>
            <w:tcW w:w="1384" w:type="dxa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3802" w:type="dxa"/>
            <w:gridSpan w:val="10"/>
            <w:vAlign w:val="top"/>
          </w:tcPr>
          <w:p>
            <w:pPr>
              <w:spacing w:before="92" w:line="226" w:lineRule="auto"/>
              <w:ind w:left="5515"/>
              <w:rPr>
                <w:rFonts w:ascii="Times New Roman" w:hAnsi="Times New Roman" w:eastAsia="黑体" w:cs="黑体"/>
                <w:sz w:val="31"/>
                <w:szCs w:val="31"/>
              </w:rPr>
            </w:pPr>
            <w:r>
              <w:rPr>
                <w:rFonts w:ascii="Times New Roman" w:hAnsi="Times New Roman" w:eastAsia="黑体" w:cs="黑体"/>
                <w:spacing w:val="2"/>
                <w:sz w:val="31"/>
                <w:szCs w:val="31"/>
              </w:rPr>
              <w:t>向社会公开征求意见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3802" w:type="dxa"/>
            <w:gridSpan w:val="10"/>
            <w:vAlign w:val="top"/>
          </w:tcPr>
          <w:p>
            <w:pPr>
              <w:pStyle w:val="7"/>
              <w:spacing w:before="131" w:line="225" w:lineRule="auto"/>
              <w:jc w:val="both"/>
              <w:rPr>
                <w:rFonts w:hint="eastAsia" w:ascii="Times New Roman" w:hAnsi="Times New Roman" w:eastAsia="黑体" w:cs="黑体"/>
                <w:sz w:val="23"/>
                <w:szCs w:val="23"/>
                <w:lang w:val="en-US" w:eastAsia="zh-CN"/>
              </w:rPr>
            </w:pP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总体情况（</w:t>
            </w:r>
            <w:r>
              <w:rPr>
                <w:rFonts w:ascii="Times New Roman" w:hAnsi="Times New Roman"/>
                <w:spacing w:val="5"/>
                <w:sz w:val="23"/>
                <w:szCs w:val="23"/>
              </w:rPr>
              <w:t>征求意见建议总数、具体意见建议及采纳情况</w:t>
            </w:r>
            <w:r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  <w:t>）</w:t>
            </w:r>
            <w:r>
              <w:rPr>
                <w:rFonts w:hint="eastAsia" w:ascii="Times New Roman" w:hAnsi="Times New Roman" w:eastAsia="黑体" w:cs="黑体"/>
                <w:spacing w:val="5"/>
                <w:sz w:val="23"/>
                <w:szCs w:val="23"/>
                <w:lang w:val="en-US" w:eastAsia="zh-CN"/>
              </w:rPr>
              <w:t>: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3802" w:type="dxa"/>
            <w:gridSpan w:val="10"/>
            <w:vAlign w:val="top"/>
          </w:tcPr>
          <w:p>
            <w:pPr>
              <w:pStyle w:val="7"/>
              <w:spacing w:before="131" w:line="225" w:lineRule="auto"/>
              <w:jc w:val="both"/>
              <w:rPr>
                <w:rFonts w:ascii="Times New Roman" w:hAnsi="Times New Roman" w:eastAsia="黑体" w:cs="黑体"/>
                <w:spacing w:val="5"/>
                <w:sz w:val="23"/>
                <w:szCs w:val="23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2383" w:type="dxa"/>
            <w:gridSpan w:val="3"/>
            <w:vAlign w:val="top"/>
          </w:tcPr>
          <w:p>
            <w:pPr>
              <w:spacing w:before="133" w:line="229" w:lineRule="auto"/>
              <w:ind w:left="145"/>
              <w:rPr>
                <w:rFonts w:ascii="Times New Roman" w:hAnsi="Times New Roman" w:eastAsia="黑体" w:cs="黑体"/>
                <w:sz w:val="23"/>
                <w:szCs w:val="23"/>
              </w:rPr>
            </w:pPr>
            <w:r>
              <w:rPr>
                <w:rFonts w:ascii="Times New Roman" w:hAnsi="Times New Roman" w:eastAsia="黑体" w:cs="黑体"/>
                <w:spacing w:val="4"/>
                <w:sz w:val="23"/>
                <w:szCs w:val="23"/>
              </w:rPr>
              <w:t>其他需要说明的情况</w:t>
            </w:r>
          </w:p>
        </w:tc>
        <w:tc>
          <w:tcPr>
            <w:tcW w:w="11419" w:type="dxa"/>
            <w:gridSpan w:val="7"/>
            <w:vAlign w:val="top"/>
          </w:tcPr>
          <w:p>
            <w:pPr>
              <w:rPr>
                <w:rFonts w:ascii="Times New Roman" w:hAnsi="Times New Roman"/>
                <w:sz w:val="21"/>
              </w:rPr>
            </w:pPr>
          </w:p>
        </w:tc>
      </w:tr>
    </w:tbl>
    <w:p>
      <w:pPr>
        <w:rPr>
          <w:rFonts w:hint="eastAsia" w:ascii="Times New Roman" w:hAnsi="Times New Roman" w:eastAsia="宋体" w:cs="Arial"/>
          <w:sz w:val="21"/>
          <w:szCs w:val="21"/>
          <w:lang w:val="en-US" w:eastAsia="zh-CN"/>
        </w:rPr>
        <w:sectPr>
          <w:footerReference r:id="rId3" w:type="default"/>
          <w:pgSz w:w="16838" w:h="11906"/>
          <w:pgMar w:top="1011" w:right="1572" w:bottom="1727" w:left="1445" w:header="0" w:footer="1406" w:gutter="0"/>
          <w:pgNumType w:fmt="numberInDash"/>
          <w:cols w:space="720" w:num="1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before="1" w:line="204" w:lineRule="auto"/>
      <w:ind w:right="3"/>
      <w:jc w:val="right"/>
      <w:rPr>
        <w:sz w:val="17"/>
        <w:szCs w:val="17"/>
      </w:rPr>
    </w:pPr>
    <w:r>
      <w:rPr>
        <w:sz w:val="17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- 8 -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- 8 -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4YmE5ZjhmYzk3YjIwYzgxNGUwYWYxODUyNmUyMmMifQ=="/>
  </w:docVars>
  <w:rsids>
    <w:rsidRoot w:val="36ED647D"/>
    <w:rsid w:val="16D7668C"/>
    <w:rsid w:val="36ED647D"/>
    <w:rsid w:val="3A044093"/>
    <w:rsid w:val="4B046176"/>
    <w:rsid w:val="FDBC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252</Words>
  <Characters>252</Characters>
  <Lines>0</Lines>
  <Paragraphs>0</Paragraphs>
  <TotalTime>14</TotalTime>
  <ScaleCrop>false</ScaleCrop>
  <LinksUpToDate>false</LinksUpToDate>
  <CharactersWithSpaces>257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2024-11-04T17:18:00Z</dcterms:created>
  <dc:creator>Administrator</dc:creator>
  <cp:lastModifiedBy>金青松</cp:lastModifiedBy>
  <cp:lastPrinted>2025-07-29T01:44:55Z</cp:lastPrinted>
  <dcterms:modified xsi:type="dcterms:W3CDTF">2025-07-29T02:06:42Z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7AB02BDD4C2A42AB9082B7E5CCEE08FC</vt:lpwstr>
  </property>
</Properties>
</file>